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D88C6" w14:textId="14C45736" w:rsidR="0047493C" w:rsidRPr="00526953" w:rsidRDefault="00083105" w:rsidP="00526953">
      <w:pPr>
        <w:spacing w:line="312" w:lineRule="auto"/>
        <w:rPr>
          <w:b/>
          <w:bCs/>
          <w:sz w:val="48"/>
          <w:szCs w:val="48"/>
        </w:rPr>
      </w:pPr>
      <w:r w:rsidRPr="00526953">
        <w:rPr>
          <w:b/>
          <w:bCs/>
          <w:sz w:val="48"/>
          <w:szCs w:val="48"/>
        </w:rPr>
        <w:t>Integralni kruh</w:t>
      </w:r>
    </w:p>
    <w:p w14:paraId="5B281163" w14:textId="2B2FFBAD" w:rsidR="00083105" w:rsidRPr="00526953" w:rsidRDefault="00083105" w:rsidP="00526953">
      <w:pPr>
        <w:spacing w:line="312" w:lineRule="auto"/>
        <w:rPr>
          <w:sz w:val="24"/>
          <w:szCs w:val="24"/>
        </w:rPr>
      </w:pPr>
    </w:p>
    <w:p w14:paraId="6AD6E739" w14:textId="2C112B18" w:rsidR="00083105" w:rsidRPr="00526953" w:rsidRDefault="00BD112A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drawing>
          <wp:inline distT="0" distB="0" distL="0" distR="0" wp14:anchorId="29AF0A38" wp14:editId="64A3E988">
            <wp:extent cx="6480175" cy="3418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D205" w14:textId="77777777" w:rsidR="00BD112A" w:rsidRPr="00526953" w:rsidRDefault="00BD112A" w:rsidP="00526953">
      <w:pPr>
        <w:spacing w:line="312" w:lineRule="auto"/>
        <w:rPr>
          <w:sz w:val="24"/>
          <w:szCs w:val="24"/>
        </w:rPr>
      </w:pPr>
    </w:p>
    <w:p w14:paraId="7D0F0FE1" w14:textId="32B9CBB0" w:rsidR="00083105" w:rsidRPr="00526953" w:rsidRDefault="00083105" w:rsidP="00526953">
      <w:pPr>
        <w:spacing w:line="312" w:lineRule="auto"/>
        <w:rPr>
          <w:b/>
          <w:bCs/>
          <w:sz w:val="28"/>
          <w:szCs w:val="28"/>
        </w:rPr>
      </w:pPr>
      <w:r w:rsidRPr="00526953">
        <w:rPr>
          <w:b/>
          <w:bCs/>
          <w:sz w:val="28"/>
          <w:szCs w:val="28"/>
        </w:rPr>
        <w:t>Sastojci</w:t>
      </w:r>
    </w:p>
    <w:p w14:paraId="45E11B5B" w14:textId="4E6D6139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470 -</w:t>
      </w:r>
      <w:r w:rsidRPr="00526953">
        <w:rPr>
          <w:sz w:val="24"/>
          <w:szCs w:val="24"/>
        </w:rPr>
        <w:t xml:space="preserve"> </w:t>
      </w:r>
      <w:r w:rsidRPr="00526953">
        <w:rPr>
          <w:sz w:val="24"/>
          <w:szCs w:val="24"/>
        </w:rPr>
        <w:t>500 ml vode</w:t>
      </w:r>
    </w:p>
    <w:p w14:paraId="67E34C32" w14:textId="21815695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170 g ra</w:t>
      </w:r>
      <w:r w:rsidRPr="00526953">
        <w:rPr>
          <w:sz w:val="24"/>
          <w:szCs w:val="24"/>
        </w:rPr>
        <w:t>ž</w:t>
      </w:r>
      <w:r w:rsidRPr="00526953">
        <w:rPr>
          <w:sz w:val="24"/>
          <w:szCs w:val="24"/>
        </w:rPr>
        <w:t>enog bra</w:t>
      </w:r>
      <w:r w:rsidR="00526953">
        <w:rPr>
          <w:sz w:val="24"/>
          <w:szCs w:val="24"/>
        </w:rPr>
        <w:t>š</w:t>
      </w:r>
      <w:r w:rsidRPr="00526953">
        <w:rPr>
          <w:sz w:val="24"/>
          <w:szCs w:val="24"/>
        </w:rPr>
        <w:t>na</w:t>
      </w:r>
    </w:p>
    <w:p w14:paraId="15EF07B6" w14:textId="79E34D18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 xml:space="preserve">170 g </w:t>
      </w:r>
      <w:r w:rsidRPr="00526953">
        <w:rPr>
          <w:sz w:val="24"/>
          <w:szCs w:val="24"/>
        </w:rPr>
        <w:t>pirovog</w:t>
      </w:r>
      <w:r w:rsidRPr="00526953">
        <w:rPr>
          <w:sz w:val="24"/>
          <w:szCs w:val="24"/>
        </w:rPr>
        <w:t xml:space="preserve"> bra</w:t>
      </w:r>
      <w:r w:rsidR="00C912C4" w:rsidRPr="00526953">
        <w:rPr>
          <w:sz w:val="24"/>
          <w:szCs w:val="24"/>
        </w:rPr>
        <w:t>š</w:t>
      </w:r>
      <w:r w:rsidRPr="00526953">
        <w:rPr>
          <w:sz w:val="24"/>
          <w:szCs w:val="24"/>
        </w:rPr>
        <w:t>na</w:t>
      </w:r>
    </w:p>
    <w:p w14:paraId="0E079A07" w14:textId="3294C3A6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170 g</w:t>
      </w:r>
      <w:r w:rsidR="00526953">
        <w:rPr>
          <w:sz w:val="24"/>
          <w:szCs w:val="24"/>
        </w:rPr>
        <w:t xml:space="preserve"> </w:t>
      </w:r>
      <w:r w:rsidRPr="00526953">
        <w:rPr>
          <w:sz w:val="24"/>
          <w:szCs w:val="24"/>
        </w:rPr>
        <w:t>p</w:t>
      </w:r>
      <w:r w:rsidR="00C912C4" w:rsidRPr="00526953">
        <w:rPr>
          <w:sz w:val="24"/>
          <w:szCs w:val="24"/>
        </w:rPr>
        <w:t>š</w:t>
      </w:r>
      <w:r w:rsidRPr="00526953">
        <w:rPr>
          <w:sz w:val="24"/>
          <w:szCs w:val="24"/>
        </w:rPr>
        <w:t>eni</w:t>
      </w:r>
      <w:r w:rsidR="00C912C4" w:rsidRPr="00526953">
        <w:rPr>
          <w:sz w:val="24"/>
          <w:szCs w:val="24"/>
        </w:rPr>
        <w:t>č</w:t>
      </w:r>
      <w:r w:rsidRPr="00526953">
        <w:rPr>
          <w:sz w:val="24"/>
          <w:szCs w:val="24"/>
        </w:rPr>
        <w:t>nog integralnog brasna</w:t>
      </w:r>
    </w:p>
    <w:p w14:paraId="54ACA7E7" w14:textId="102273ED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30 g kvasca</w:t>
      </w:r>
    </w:p>
    <w:p w14:paraId="7EB22CF2" w14:textId="6F9BEDC3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 xml:space="preserve">1 </w:t>
      </w:r>
      <w:r w:rsidR="00C912C4" w:rsidRPr="00526953">
        <w:rPr>
          <w:sz w:val="24"/>
          <w:szCs w:val="24"/>
        </w:rPr>
        <w:t>žličica</w:t>
      </w:r>
      <w:r w:rsidRPr="00526953">
        <w:rPr>
          <w:sz w:val="24"/>
          <w:szCs w:val="24"/>
        </w:rPr>
        <w:t xml:space="preserve"> soli</w:t>
      </w:r>
    </w:p>
    <w:p w14:paraId="14732C90" w14:textId="4D78482A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 xml:space="preserve">1 </w:t>
      </w:r>
      <w:r w:rsidR="00C912C4" w:rsidRPr="00526953">
        <w:rPr>
          <w:sz w:val="24"/>
          <w:szCs w:val="24"/>
        </w:rPr>
        <w:t>žlica</w:t>
      </w:r>
      <w:r w:rsidRPr="00526953">
        <w:rPr>
          <w:sz w:val="24"/>
          <w:szCs w:val="24"/>
        </w:rPr>
        <w:t xml:space="preserve"> jabu</w:t>
      </w:r>
      <w:r w:rsidR="00C912C4" w:rsidRPr="00526953">
        <w:rPr>
          <w:sz w:val="24"/>
          <w:szCs w:val="24"/>
        </w:rPr>
        <w:t>čnog</w:t>
      </w:r>
      <w:r w:rsidRPr="00526953">
        <w:rPr>
          <w:sz w:val="24"/>
          <w:szCs w:val="24"/>
        </w:rPr>
        <w:t xml:space="preserve"> </w:t>
      </w:r>
      <w:r w:rsidR="00C912C4" w:rsidRPr="00526953">
        <w:rPr>
          <w:sz w:val="24"/>
          <w:szCs w:val="24"/>
        </w:rPr>
        <w:t>octa</w:t>
      </w:r>
    </w:p>
    <w:p w14:paraId="704F92D2" w14:textId="77777777" w:rsidR="00526953" w:rsidRPr="00526953" w:rsidRDefault="00526953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4 žlice maslinovog ulja</w:t>
      </w:r>
    </w:p>
    <w:p w14:paraId="2181527A" w14:textId="14C5FC8E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50 g lanen</w:t>
      </w:r>
      <w:r w:rsidR="00C912C4" w:rsidRPr="00526953">
        <w:rPr>
          <w:sz w:val="24"/>
          <w:szCs w:val="24"/>
        </w:rPr>
        <w:t>ih</w:t>
      </w:r>
      <w:r w:rsidRPr="00526953">
        <w:rPr>
          <w:sz w:val="24"/>
          <w:szCs w:val="24"/>
        </w:rPr>
        <w:t xml:space="preserve"> s</w:t>
      </w:r>
      <w:r w:rsidR="00C912C4" w:rsidRPr="00526953">
        <w:rPr>
          <w:sz w:val="24"/>
          <w:szCs w:val="24"/>
        </w:rPr>
        <w:t>jemenki</w:t>
      </w:r>
    </w:p>
    <w:p w14:paraId="7945D4B4" w14:textId="0A768292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50 g s</w:t>
      </w:r>
      <w:r w:rsidR="00C912C4" w:rsidRPr="00526953">
        <w:rPr>
          <w:sz w:val="24"/>
          <w:szCs w:val="24"/>
        </w:rPr>
        <w:t>j</w:t>
      </w:r>
      <w:r w:rsidRPr="00526953">
        <w:rPr>
          <w:sz w:val="24"/>
          <w:szCs w:val="24"/>
        </w:rPr>
        <w:t>eme</w:t>
      </w:r>
      <w:r w:rsidR="00C912C4" w:rsidRPr="00526953">
        <w:rPr>
          <w:sz w:val="24"/>
          <w:szCs w:val="24"/>
        </w:rPr>
        <w:t>nki</w:t>
      </w:r>
      <w:r w:rsidRPr="00526953">
        <w:rPr>
          <w:sz w:val="24"/>
          <w:szCs w:val="24"/>
        </w:rPr>
        <w:t xml:space="preserve"> suncokreta</w:t>
      </w:r>
    </w:p>
    <w:p w14:paraId="68C24EF7" w14:textId="5A1D7F60" w:rsidR="00C912C4" w:rsidRDefault="00C912C4" w:rsidP="00526953">
      <w:pPr>
        <w:spacing w:line="312" w:lineRule="auto"/>
        <w:rPr>
          <w:sz w:val="24"/>
          <w:szCs w:val="24"/>
        </w:rPr>
      </w:pPr>
    </w:p>
    <w:p w14:paraId="1DD941B0" w14:textId="1CC7F51C" w:rsidR="00526953" w:rsidRPr="00526953" w:rsidRDefault="00526953" w:rsidP="00526953">
      <w:pPr>
        <w:spacing w:line="312" w:lineRule="auto"/>
        <w:rPr>
          <w:b/>
          <w:bCs/>
          <w:sz w:val="28"/>
          <w:szCs w:val="28"/>
          <w:lang w:val="en-GB"/>
        </w:rPr>
      </w:pPr>
      <w:r w:rsidRPr="00526953">
        <w:rPr>
          <w:b/>
          <w:bCs/>
          <w:sz w:val="28"/>
          <w:szCs w:val="28"/>
        </w:rPr>
        <w:t>Postupak</w:t>
      </w:r>
    </w:p>
    <w:p w14:paraId="3B174F46" w14:textId="689B0344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Otopiti kvasac u mlakoj vodi i ostaviti 10 minuta da se aktivira.</w:t>
      </w:r>
    </w:p>
    <w:p w14:paraId="6C142A95" w14:textId="05C49E83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Sjediniti suhe sastojke.</w:t>
      </w:r>
    </w:p>
    <w:p w14:paraId="6301BA04" w14:textId="2B19DABE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Dodati aktivirani kvasac, ocat i maslinovo ulje.</w:t>
      </w:r>
    </w:p>
    <w:p w14:paraId="34B1A076" w14:textId="2A0C00FE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  <w:lang w:val="en-GB"/>
        </w:rPr>
        <w:t>Mikserom sa spiralnim nastavcima mije</w:t>
      </w:r>
      <w:r w:rsidRPr="00526953">
        <w:rPr>
          <w:sz w:val="24"/>
          <w:szCs w:val="24"/>
        </w:rPr>
        <w:t>šati nekoliko minuta</w:t>
      </w:r>
      <w:r w:rsidR="00E2504A">
        <w:rPr>
          <w:sz w:val="24"/>
          <w:szCs w:val="24"/>
        </w:rPr>
        <w:t xml:space="preserve"> dok se ne sjedini</w:t>
      </w:r>
      <w:r w:rsidRPr="00526953">
        <w:rPr>
          <w:sz w:val="24"/>
          <w:szCs w:val="24"/>
        </w:rPr>
        <w:t>.</w:t>
      </w:r>
    </w:p>
    <w:p w14:paraId="0328C78A" w14:textId="6D787F58" w:rsidR="00083105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Tijesto staviti u kalup prekriven papirom za pečenje.</w:t>
      </w:r>
    </w:p>
    <w:p w14:paraId="42BA5066" w14:textId="7EC44662" w:rsidR="00314FF3" w:rsidRPr="00526953" w:rsidRDefault="00314FF3" w:rsidP="00526953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>Posipati sjemenkama.</w:t>
      </w:r>
    </w:p>
    <w:p w14:paraId="12F71351" w14:textId="5286D7D0" w:rsidR="00083105" w:rsidRPr="00526953" w:rsidRDefault="00083105" w:rsidP="00526953">
      <w:pPr>
        <w:spacing w:line="312" w:lineRule="auto"/>
        <w:rPr>
          <w:sz w:val="24"/>
          <w:szCs w:val="24"/>
        </w:rPr>
      </w:pPr>
      <w:r w:rsidRPr="00526953">
        <w:rPr>
          <w:sz w:val="24"/>
          <w:szCs w:val="24"/>
        </w:rPr>
        <w:t>Staviti u hladnu pećnicu, podesiti temperaturu na 200</w:t>
      </w:r>
      <w:r w:rsidRPr="00526953">
        <w:rPr>
          <w:sz w:val="24"/>
          <w:szCs w:val="24"/>
          <w:vertAlign w:val="superscript"/>
        </w:rPr>
        <w:t>o</w:t>
      </w:r>
      <w:r w:rsidRPr="00526953">
        <w:rPr>
          <w:sz w:val="24"/>
          <w:szCs w:val="24"/>
        </w:rPr>
        <w:t xml:space="preserve">C i </w:t>
      </w:r>
      <w:r w:rsidR="00C912C4" w:rsidRPr="00526953">
        <w:rPr>
          <w:sz w:val="24"/>
          <w:szCs w:val="24"/>
        </w:rPr>
        <w:t xml:space="preserve">od tog trenutka </w:t>
      </w:r>
      <w:r w:rsidRPr="00526953">
        <w:rPr>
          <w:sz w:val="24"/>
          <w:szCs w:val="24"/>
        </w:rPr>
        <w:t>peći 60 minuta.</w:t>
      </w:r>
    </w:p>
    <w:p w14:paraId="0808D804" w14:textId="77777777" w:rsidR="00083105" w:rsidRPr="00526953" w:rsidRDefault="00083105" w:rsidP="00526953">
      <w:pPr>
        <w:spacing w:line="312" w:lineRule="auto"/>
        <w:rPr>
          <w:sz w:val="24"/>
          <w:szCs w:val="24"/>
        </w:rPr>
      </w:pPr>
    </w:p>
    <w:sectPr w:rsidR="00083105" w:rsidRPr="00526953" w:rsidSect="00DF099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05"/>
    <w:rsid w:val="00083105"/>
    <w:rsid w:val="00314FF3"/>
    <w:rsid w:val="0047493C"/>
    <w:rsid w:val="00526953"/>
    <w:rsid w:val="00A23585"/>
    <w:rsid w:val="00B73C79"/>
    <w:rsid w:val="00BD112A"/>
    <w:rsid w:val="00C912C4"/>
    <w:rsid w:val="00DF099C"/>
    <w:rsid w:val="00E2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38E6E"/>
  <w15:chartTrackingRefBased/>
  <w15:docId w15:val="{65B3705C-780C-4FFE-B106-92F4A620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hr-HR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Culej</dc:creator>
  <cp:keywords/>
  <dc:description/>
  <cp:lastModifiedBy>Darko Culej</cp:lastModifiedBy>
  <cp:revision>5</cp:revision>
  <dcterms:created xsi:type="dcterms:W3CDTF">2023-02-24T18:41:00Z</dcterms:created>
  <dcterms:modified xsi:type="dcterms:W3CDTF">2023-02-24T19:10:00Z</dcterms:modified>
</cp:coreProperties>
</file>